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Cynthia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Hickman.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cardiologist?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Cardiologist,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resignation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resignation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multi-pronged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able-bodied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fast-paced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mundane,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pilgrims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backwards.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arduous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pancreas.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incontinent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enchilada.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protrusion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protrusion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enlarged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Hickman's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toilet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ventilator.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squabbling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tumultuous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orphan,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Toledo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wheelchair,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Cynthia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Hickman,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Cynthia J. Hickman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52sHbjp6CDVW2ZltHG7mu9-ftzsQbe71Rh6fjtXIQ42QLhIGkMtpgMsOp8jd58YuS3BuQPeKRpIUe-3RczBY2TXRVt0?loadFrom=DocumentDeeplink&amp;ts=171.78" TargetMode="External" /><Relationship Id="rId11" Type="http://schemas.openxmlformats.org/officeDocument/2006/relationships/hyperlink" Target="https://www.temi.com/editor/t/52sHbjp6CDVW2ZltHG7mu9-ftzsQbe71Rh6fjtXIQ42QLhIGkMtpgMsOp8jd58YuS3BuQPeKRpIUe-3RczBY2TXRVt0?loadFrom=DocumentDeeplink&amp;ts=223.68" TargetMode="External" /><Relationship Id="rId12" Type="http://schemas.openxmlformats.org/officeDocument/2006/relationships/hyperlink" Target="https://www.temi.com/editor/t/52sHbjp6CDVW2ZltHG7mu9-ftzsQbe71Rh6fjtXIQ42QLhIGkMtpgMsOp8jd58YuS3BuQPeKRpIUe-3RczBY2TXRVt0?loadFrom=DocumentDeeplink&amp;ts=271.93" TargetMode="External" /><Relationship Id="rId13" Type="http://schemas.openxmlformats.org/officeDocument/2006/relationships/hyperlink" Target="https://www.temi.com/editor/t/52sHbjp6CDVW2ZltHG7mu9-ftzsQbe71Rh6fjtXIQ42QLhIGkMtpgMsOp8jd58YuS3BuQPeKRpIUe-3RczBY2TXRVt0?loadFrom=DocumentDeeplink&amp;ts=328.95" TargetMode="External" /><Relationship Id="rId14" Type="http://schemas.openxmlformats.org/officeDocument/2006/relationships/hyperlink" Target="https://www.temi.com/editor/t/52sHbjp6CDVW2ZltHG7mu9-ftzsQbe71Rh6fjtXIQ42QLhIGkMtpgMsOp8jd58YuS3BuQPeKRpIUe-3RczBY2TXRVt0?loadFrom=DocumentDeeplink&amp;ts=385.96" TargetMode="External" /><Relationship Id="rId15" Type="http://schemas.openxmlformats.org/officeDocument/2006/relationships/hyperlink" Target="https://www.temi.com/editor/t/52sHbjp6CDVW2ZltHG7mu9-ftzsQbe71Rh6fjtXIQ42QLhIGkMtpgMsOp8jd58YuS3BuQPeKRpIUe-3RczBY2TXRVt0?loadFrom=DocumentDeeplink&amp;ts=443.67" TargetMode="External" /><Relationship Id="rId16" Type="http://schemas.openxmlformats.org/officeDocument/2006/relationships/hyperlink" Target="https://www.temi.com/editor/t/52sHbjp6CDVW2ZltHG7mu9-ftzsQbe71Rh6fjtXIQ42QLhIGkMtpgMsOp8jd58YuS3BuQPeKRpIUe-3RczBY2TXRVt0?loadFrom=DocumentDeeplink&amp;ts=492.49" TargetMode="External" /><Relationship Id="rId17" Type="http://schemas.openxmlformats.org/officeDocument/2006/relationships/hyperlink" Target="https://www.temi.com/editor/t/52sHbjp6CDVW2ZltHG7mu9-ftzsQbe71Rh6fjtXIQ42QLhIGkMtpgMsOp8jd58YuS3BuQPeKRpIUe-3RczBY2TXRVt0?loadFrom=DocumentDeeplink&amp;ts=540.72" TargetMode="External" /><Relationship Id="rId18" Type="http://schemas.openxmlformats.org/officeDocument/2006/relationships/hyperlink" Target="https://www.temi.com/editor/t/52sHbjp6CDVW2ZltHG7mu9-ftzsQbe71Rh6fjtXIQ42QLhIGkMtpgMsOp8jd58YuS3BuQPeKRpIUe-3RczBY2TXRVt0?loadFrom=DocumentDeeplink&amp;ts=589.77" TargetMode="External" /><Relationship Id="rId19" Type="http://schemas.openxmlformats.org/officeDocument/2006/relationships/hyperlink" Target="https://www.temi.com/editor/t/52sHbjp6CDVW2ZltHG7mu9-ftzsQbe71Rh6fjtXIQ42QLhIGkMtpgMsOp8jd58YuS3BuQPeKRpIUe-3RczBY2TXRVt0?loadFrom=DocumentDeeplink&amp;ts=590.5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52sHbjp6CDVW2ZltHG7mu9-ftzsQbe71Rh6fjtXIQ42QLhIGkMtpgMsOp8jd58YuS3BuQPeKRpIUe-3RczBY2TXRVt0?loadFrom=DocumentDeeplink&amp;ts=612.49" TargetMode="External" /><Relationship Id="rId21" Type="http://schemas.openxmlformats.org/officeDocument/2006/relationships/hyperlink" Target="https://www.temi.com/editor/t/52sHbjp6CDVW2ZltHG7mu9-ftzsQbe71Rh6fjtXIQ42QLhIGkMtpgMsOp8jd58YuS3BuQPeKRpIUe-3RczBY2TXRVt0?loadFrom=DocumentDeeplink&amp;ts=628.64" TargetMode="External" /><Relationship Id="rId22" Type="http://schemas.openxmlformats.org/officeDocument/2006/relationships/hyperlink" Target="https://www.temi.com/editor/t/52sHbjp6CDVW2ZltHG7mu9-ftzsQbe71Rh6fjtXIQ42QLhIGkMtpgMsOp8jd58YuS3BuQPeKRpIUe-3RczBY2TXRVt0?loadFrom=DocumentDeeplink&amp;ts=632.64" TargetMode="External" /><Relationship Id="rId23" Type="http://schemas.openxmlformats.org/officeDocument/2006/relationships/hyperlink" Target="https://www.temi.com/editor/t/52sHbjp6CDVW2ZltHG7mu9-ftzsQbe71Rh6fjtXIQ42QLhIGkMtpgMsOp8jd58YuS3BuQPeKRpIUe-3RczBY2TXRVt0?loadFrom=DocumentDeeplink&amp;ts=661.64" TargetMode="External" /><Relationship Id="rId24" Type="http://schemas.openxmlformats.org/officeDocument/2006/relationships/hyperlink" Target="https://www.temi.com/editor/t/52sHbjp6CDVW2ZltHG7mu9-ftzsQbe71Rh6fjtXIQ42QLhIGkMtpgMsOp8jd58YuS3BuQPeKRpIUe-3RczBY2TXRVt0?loadFrom=DocumentDeeplink&amp;ts=694.6" TargetMode="External" /><Relationship Id="rId25" Type="http://schemas.openxmlformats.org/officeDocument/2006/relationships/hyperlink" Target="https://www.temi.com/editor/t/52sHbjp6CDVW2ZltHG7mu9-ftzsQbe71Rh6fjtXIQ42QLhIGkMtpgMsOp8jd58YuS3BuQPeKRpIUe-3RczBY2TXRVt0?loadFrom=DocumentDeeplink&amp;ts=695" TargetMode="External" /><Relationship Id="rId26" Type="http://schemas.openxmlformats.org/officeDocument/2006/relationships/hyperlink" Target="https://www.temi.com/editor/t/52sHbjp6CDVW2ZltHG7mu9-ftzsQbe71Rh6fjtXIQ42QLhIGkMtpgMsOp8jd58YuS3BuQPeKRpIUe-3RczBY2TXRVt0?loadFrom=DocumentDeeplink&amp;ts=716.12" TargetMode="External" /><Relationship Id="rId27" Type="http://schemas.openxmlformats.org/officeDocument/2006/relationships/hyperlink" Target="https://www.temi.com/editor/t/52sHbjp6CDVW2ZltHG7mu9-ftzsQbe71Rh6fjtXIQ42QLhIGkMtpgMsOp8jd58YuS3BuQPeKRpIUe-3RczBY2TXRVt0?loadFrom=DocumentDeeplink&amp;ts=768.16" TargetMode="External" /><Relationship Id="rId28" Type="http://schemas.openxmlformats.org/officeDocument/2006/relationships/hyperlink" Target="https://www.temi.com/editor/t/52sHbjp6CDVW2ZltHG7mu9-ftzsQbe71Rh6fjtXIQ42QLhIGkMtpgMsOp8jd58YuS3BuQPeKRpIUe-3RczBY2TXRVt0?loadFrom=DocumentDeeplink&amp;ts=770.79" TargetMode="External" /><Relationship Id="rId29" Type="http://schemas.openxmlformats.org/officeDocument/2006/relationships/hyperlink" Target="https://www.temi.com/editor/t/52sHbjp6CDVW2ZltHG7mu9-ftzsQbe71Rh6fjtXIQ42QLhIGkMtpgMsOp8jd58YuS3BuQPeKRpIUe-3RczBY2TXRVt0?loadFrom=DocumentDeeplink&amp;ts=784.7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52sHbjp6CDVW2ZltHG7mu9-ftzsQbe71Rh6fjtXIQ42QLhIGkMtpgMsOp8jd58YuS3BuQPeKRpIUe-3RczBY2TXRVt0?loadFrom=DocumentDeeplink&amp;ts=791.24" TargetMode="External" /><Relationship Id="rId31" Type="http://schemas.openxmlformats.org/officeDocument/2006/relationships/hyperlink" Target="https://www.temi.com/editor/t/52sHbjp6CDVW2ZltHG7mu9-ftzsQbe71Rh6fjtXIQ42QLhIGkMtpgMsOp8jd58YuS3BuQPeKRpIUe-3RczBY2TXRVt0?loadFrom=DocumentDeeplink&amp;ts=841.74" TargetMode="External" /><Relationship Id="rId32" Type="http://schemas.openxmlformats.org/officeDocument/2006/relationships/hyperlink" Target="https://www.temi.com/editor/t/52sHbjp6CDVW2ZltHG7mu9-ftzsQbe71Rh6fjtXIQ42QLhIGkMtpgMsOp8jd58YuS3BuQPeKRpIUe-3RczBY2TXRVt0?loadFrom=DocumentDeeplink&amp;ts=881.91" TargetMode="External" /><Relationship Id="rId33" Type="http://schemas.openxmlformats.org/officeDocument/2006/relationships/hyperlink" Target="https://www.temi.com/editor/t/52sHbjp6CDVW2ZltHG7mu9-ftzsQbe71Rh6fjtXIQ42QLhIGkMtpgMsOp8jd58YuS3BuQPeKRpIUe-3RczBY2TXRVt0?loadFrom=DocumentDeeplink&amp;ts=932.46" TargetMode="External" /><Relationship Id="rId34" Type="http://schemas.openxmlformats.org/officeDocument/2006/relationships/hyperlink" Target="https://www.temi.com/editor/t/52sHbjp6CDVW2ZltHG7mu9-ftzsQbe71Rh6fjtXIQ42QLhIGkMtpgMsOp8jd58YuS3BuQPeKRpIUe-3RczBY2TXRVt0?loadFrom=DocumentDeeplink&amp;ts=991.37" TargetMode="External" /><Relationship Id="rId35" Type="http://schemas.openxmlformats.org/officeDocument/2006/relationships/hyperlink" Target="https://www.temi.com/editor/t/52sHbjp6CDVW2ZltHG7mu9-ftzsQbe71Rh6fjtXIQ42QLhIGkMtpgMsOp8jd58YuS3BuQPeKRpIUe-3RczBY2TXRVt0?loadFrom=DocumentDeeplink&amp;ts=1061.92" TargetMode="External" /><Relationship Id="rId36" Type="http://schemas.openxmlformats.org/officeDocument/2006/relationships/hyperlink" Target="https://www.temi.com/editor/t/52sHbjp6CDVW2ZltHG7mu9-ftzsQbe71Rh6fjtXIQ42QLhIGkMtpgMsOp8jd58YuS3BuQPeKRpIUe-3RczBY2TXRVt0?loadFrom=DocumentDeeplink&amp;ts=1064.17" TargetMode="External" /><Relationship Id="rId37" Type="http://schemas.openxmlformats.org/officeDocument/2006/relationships/hyperlink" Target="https://www.temi.com/editor/t/52sHbjp6CDVW2ZltHG7mu9-ftzsQbe71Rh6fjtXIQ42QLhIGkMtpgMsOp8jd58YuS3BuQPeKRpIUe-3RczBY2TXRVt0?loadFrom=DocumentDeeplink&amp;ts=1093.58" TargetMode="External" /><Relationship Id="rId38" Type="http://schemas.openxmlformats.org/officeDocument/2006/relationships/hyperlink" Target="https://www.temi.com/editor/t/52sHbjp6CDVW2ZltHG7mu9-ftzsQbe71Rh6fjtXIQ42QLhIGkMtpgMsOp8jd58YuS3BuQPeKRpIUe-3RczBY2TXRVt0?loadFrom=DocumentDeeplink&amp;ts=1157.28" TargetMode="External" /><Relationship Id="rId39" Type="http://schemas.openxmlformats.org/officeDocument/2006/relationships/hyperlink" Target="https://www.temi.com/editor/t/52sHbjp6CDVW2ZltHG7mu9-ftzsQbe71Rh6fjtXIQ42QLhIGkMtpgMsOp8jd58YuS3BuQPeKRpIUe-3RczBY2TXRVt0?loadFrom=DocumentDeeplink&amp;ts=1172.859" TargetMode="External" /><Relationship Id="rId4" Type="http://schemas.openxmlformats.org/officeDocument/2006/relationships/hyperlink" Target="https://www.temi.com/editor/t/52sHbjp6CDVW2ZltHG7mu9-ftzsQbe71Rh6fjtXIQ42QLhIGkMtpgMsOp8jd58YuS3BuQPeKRpIUe-3RczBY2TXRVt0?loadFrom=DocumentDeeplink&amp;ts=2.72" TargetMode="External" /><Relationship Id="rId40" Type="http://schemas.openxmlformats.org/officeDocument/2006/relationships/hyperlink" Target="https://www.temi.com/editor/t/52sHbjp6CDVW2ZltHG7mu9-ftzsQbe71Rh6fjtXIQ42QLhIGkMtpgMsOp8jd58YuS3BuQPeKRpIUe-3RczBY2TXRVt0?loadFrom=DocumentDeeplink&amp;ts=1184.2" TargetMode="External" /><Relationship Id="rId41" Type="http://schemas.openxmlformats.org/officeDocument/2006/relationships/hyperlink" Target="https://www.temi.com/editor/t/52sHbjp6CDVW2ZltHG7mu9-ftzsQbe71Rh6fjtXIQ42QLhIGkMtpgMsOp8jd58YuS3BuQPeKRpIUe-3RczBY2TXRVt0?loadFrom=DocumentDeeplink&amp;ts=1185.35" TargetMode="External" /><Relationship Id="rId42" Type="http://schemas.openxmlformats.org/officeDocument/2006/relationships/hyperlink" Target="https://www.temi.com/editor/t/52sHbjp6CDVW2ZltHG7mu9-ftzsQbe71Rh6fjtXIQ42QLhIGkMtpgMsOp8jd58YuS3BuQPeKRpIUe-3RczBY2TXRVt0?loadFrom=DocumentDeeplink&amp;ts=1272" TargetMode="External" /><Relationship Id="rId43" Type="http://schemas.openxmlformats.org/officeDocument/2006/relationships/hyperlink" Target="https://www.temi.com/editor/t/52sHbjp6CDVW2ZltHG7mu9-ftzsQbe71Rh6fjtXIQ42QLhIGkMtpgMsOp8jd58YuS3BuQPeKRpIUe-3RczBY2TXRVt0?loadFrom=DocumentDeeplink&amp;ts=1273.42" TargetMode="External" /><Relationship Id="rId44" Type="http://schemas.openxmlformats.org/officeDocument/2006/relationships/hyperlink" Target="https://www.temi.com/editor/t/52sHbjp6CDVW2ZltHG7mu9-ftzsQbe71Rh6fjtXIQ42QLhIGkMtpgMsOp8jd58YuS3BuQPeKRpIUe-3RczBY2TXRVt0?loadFrom=DocumentDeeplink&amp;ts=1303.39" TargetMode="External" /><Relationship Id="rId45" Type="http://schemas.openxmlformats.org/officeDocument/2006/relationships/hyperlink" Target="https://www.temi.com/editor/t/52sHbjp6CDVW2ZltHG7mu9-ftzsQbe71Rh6fjtXIQ42QLhIGkMtpgMsOp8jd58YuS3BuQPeKRpIUe-3RczBY2TXRVt0?loadFrom=DocumentDeeplink&amp;ts=1355.03" TargetMode="External" /><Relationship Id="rId46" Type="http://schemas.openxmlformats.org/officeDocument/2006/relationships/hyperlink" Target="https://www.temi.com/editor/t/52sHbjp6CDVW2ZltHG7mu9-ftzsQbe71Rh6fjtXIQ42QLhIGkMtpgMsOp8jd58YuS3BuQPeKRpIUe-3RczBY2TXRVt0?loadFrom=DocumentDeeplink&amp;ts=1360.2" TargetMode="External" /><Relationship Id="rId47" Type="http://schemas.openxmlformats.org/officeDocument/2006/relationships/hyperlink" Target="https://www.temi.com/editor/t/52sHbjp6CDVW2ZltHG7mu9-ftzsQbe71Rh6fjtXIQ42QLhIGkMtpgMsOp8jd58YuS3BuQPeKRpIUe-3RczBY2TXRVt0?loadFrom=DocumentDeeplink&amp;ts=1377.74" TargetMode="External" /><Relationship Id="rId48" Type="http://schemas.openxmlformats.org/officeDocument/2006/relationships/hyperlink" Target="https://www.temi.com/editor/t/52sHbjp6CDVW2ZltHG7mu9-ftzsQbe71Rh6fjtXIQ42QLhIGkMtpgMsOp8jd58YuS3BuQPeKRpIUe-3RczBY2TXRVt0?loadFrom=DocumentDeeplink&amp;ts=1404.24" TargetMode="External" /><Relationship Id="rId49" Type="http://schemas.openxmlformats.org/officeDocument/2006/relationships/hyperlink" Target="https://www.temi.com/editor/t/52sHbjp6CDVW2ZltHG7mu9-ftzsQbe71Rh6fjtXIQ42QLhIGkMtpgMsOp8jd58YuS3BuQPeKRpIUe-3RczBY2TXRVt0?loadFrom=DocumentDeeplink&amp;ts=1405.29" TargetMode="External" /><Relationship Id="rId5" Type="http://schemas.openxmlformats.org/officeDocument/2006/relationships/hyperlink" Target="https://www.temi.com/editor/t/52sHbjp6CDVW2ZltHG7mu9-ftzsQbe71Rh6fjtXIQ42QLhIGkMtpgMsOp8jd58YuS3BuQPeKRpIUe-3RczBY2TXRVt0?loadFrom=DocumentDeeplink&amp;ts=26.84" TargetMode="External" /><Relationship Id="rId50" Type="http://schemas.openxmlformats.org/officeDocument/2006/relationships/hyperlink" Target="https://www.temi.com/editor/t/52sHbjp6CDVW2ZltHG7mu9-ftzsQbe71Rh6fjtXIQ42QLhIGkMtpgMsOp8jd58YuS3BuQPeKRpIUe-3RczBY2TXRVt0?loadFrom=DocumentDeeplink&amp;ts=1444.119" TargetMode="External" /><Relationship Id="rId51" Type="http://schemas.openxmlformats.org/officeDocument/2006/relationships/hyperlink" Target="https://www.temi.com/editor/t/52sHbjp6CDVW2ZltHG7mu9-ftzsQbe71Rh6fjtXIQ42QLhIGkMtpgMsOp8jd58YuS3BuQPeKRpIUe-3RczBY2TXRVt0?loadFrom=DocumentDeeplink&amp;ts=1451.869" TargetMode="External" /><Relationship Id="rId52" Type="http://schemas.openxmlformats.org/officeDocument/2006/relationships/hyperlink" Target="https://www.temi.com/editor/t/52sHbjp6CDVW2ZltHG7mu9-ftzsQbe71Rh6fjtXIQ42QLhIGkMtpgMsOp8jd58YuS3BuQPeKRpIUe-3RczBY2TXRVt0?loadFrom=DocumentDeeplink&amp;ts=1454.76" TargetMode="External" /><Relationship Id="rId53" Type="http://schemas.openxmlformats.org/officeDocument/2006/relationships/hyperlink" Target="https://www.temi.com/editor/t/52sHbjp6CDVW2ZltHG7mu9-ftzsQbe71Rh6fjtXIQ42QLhIGkMtpgMsOp8jd58YuS3BuQPeKRpIUe-3RczBY2TXRVt0?loadFrom=DocumentDeeplink&amp;ts=1478.109" TargetMode="External" /><Relationship Id="rId54" Type="http://schemas.openxmlformats.org/officeDocument/2006/relationships/hyperlink" Target="https://www.temi.com/editor/t/52sHbjp6CDVW2ZltHG7mu9-ftzsQbe71Rh6fjtXIQ42QLhIGkMtpgMsOp8jd58YuS3BuQPeKRpIUe-3RczBY2TXRVt0?loadFrom=DocumentDeeplink&amp;ts=1502.109" TargetMode="External" /><Relationship Id="rId55" Type="http://schemas.openxmlformats.org/officeDocument/2006/relationships/hyperlink" Target="https://www.temi.com/editor/t/52sHbjp6CDVW2ZltHG7mu9-ftzsQbe71Rh6fjtXIQ42QLhIGkMtpgMsOp8jd58YuS3BuQPeKRpIUe-3RczBY2TXRVt0?loadFrom=DocumentDeeplink&amp;ts=1504.02" TargetMode="External" /><Relationship Id="rId56" Type="http://schemas.openxmlformats.org/officeDocument/2006/relationships/hyperlink" Target="https://www.temi.com/editor/t/52sHbjp6CDVW2ZltHG7mu9-ftzsQbe71Rh6fjtXIQ42QLhIGkMtpgMsOp8jd58YuS3BuQPeKRpIUe-3RczBY2TXRVt0?loadFrom=DocumentDeeplink&amp;ts=1565.9" TargetMode="External" /><Relationship Id="rId57" Type="http://schemas.openxmlformats.org/officeDocument/2006/relationships/hyperlink" Target="https://www.temi.com/editor/t/52sHbjp6CDVW2ZltHG7mu9-ftzsQbe71Rh6fjtXIQ42QLhIGkMtpgMsOp8jd58YuS3BuQPeKRpIUe-3RczBY2TXRVt0?loadFrom=DocumentDeeplink&amp;ts=1566.56" TargetMode="External" /><Relationship Id="rId58" Type="http://schemas.openxmlformats.org/officeDocument/2006/relationships/hyperlink" Target="https://www.temi.com/editor/t/52sHbjp6CDVW2ZltHG7mu9-ftzsQbe71Rh6fjtXIQ42QLhIGkMtpgMsOp8jd58YuS3BuQPeKRpIUe-3RczBY2TXRVt0?loadFrom=DocumentDeeplink&amp;ts=1568.43" TargetMode="External" /><Relationship Id="rId59" Type="http://schemas.openxmlformats.org/officeDocument/2006/relationships/hyperlink" Target="https://www.temi.com/editor/t/52sHbjp6CDVW2ZltHG7mu9-ftzsQbe71Rh6fjtXIQ42QLhIGkMtpgMsOp8jd58YuS3BuQPeKRpIUe-3RczBY2TXRVt0?loadFrom=DocumentDeeplink&amp;ts=1589.92" TargetMode="External" /><Relationship Id="rId6" Type="http://schemas.openxmlformats.org/officeDocument/2006/relationships/hyperlink" Target="https://www.temi.com/editor/t/52sHbjp6CDVW2ZltHG7mu9-ftzsQbe71Rh6fjtXIQ42QLhIGkMtpgMsOp8jd58YuS3BuQPeKRpIUe-3RczBY2TXRVt0?loadFrom=DocumentDeeplink&amp;ts=33.52" TargetMode="External" /><Relationship Id="rId60" Type="http://schemas.openxmlformats.org/officeDocument/2006/relationships/hyperlink" Target="https://www.temi.com/editor/t/52sHbjp6CDVW2ZltHG7mu9-ftzsQbe71Rh6fjtXIQ42QLhIGkMtpgMsOp8jd58YuS3BuQPeKRpIUe-3RczBY2TXRVt0?loadFrom=DocumentDeeplink&amp;ts=1593.31" TargetMode="External" /><Relationship Id="rId61" Type="http://schemas.openxmlformats.org/officeDocument/2006/relationships/theme" Target="theme/theme1.xml" /><Relationship Id="rId62" Type="http://schemas.openxmlformats.org/officeDocument/2006/relationships/styles" Target="styles.xml" /><Relationship Id="rId7" Type="http://schemas.openxmlformats.org/officeDocument/2006/relationships/hyperlink" Target="https://www.temi.com/editor/t/52sHbjp6CDVW2ZltHG7mu9-ftzsQbe71Rh6fjtXIQ42QLhIGkMtpgMsOp8jd58YuS3BuQPeKRpIUe-3RczBY2TXRVt0?loadFrom=DocumentDeeplink&amp;ts=82.709" TargetMode="External" /><Relationship Id="rId8" Type="http://schemas.openxmlformats.org/officeDocument/2006/relationships/hyperlink" Target="https://www.temi.com/editor/t/52sHbjp6CDVW2ZltHG7mu9-ftzsQbe71Rh6fjtXIQ42QLhIGkMtpgMsOp8jd58YuS3BuQPeKRpIUe-3RczBY2TXRVt0?loadFrom=DocumentDeeplink&amp;ts=148.69" TargetMode="External" /><Relationship Id="rId9" Type="http://schemas.openxmlformats.org/officeDocument/2006/relationships/hyperlink" Target="https://www.temi.com/editor/t/52sHbjp6CDVW2ZltHG7mu9-ftzsQbe71Rh6fjtXIQ42QLhIGkMtpgMsOp8jd58YuS3BuQPeKRpIUe-3RczBY2TXRVt0?loadFrom=DocumentDeeplink&amp;ts=154.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